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18" w:rsidRPr="00BB0A8C" w:rsidRDefault="00BB0A8C" w:rsidP="00BB0A8C">
      <w:pPr>
        <w:pStyle w:val="a6"/>
        <w:rPr>
          <w:sz w:val="24"/>
          <w:szCs w:val="24"/>
        </w:rPr>
      </w:pPr>
      <w:r w:rsidRPr="00BB0A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0A8C">
        <w:rPr>
          <w:rFonts w:ascii="Times New Roman" w:hAnsi="Times New Roman" w:cs="Times New Roman"/>
          <w:sz w:val="24"/>
          <w:szCs w:val="24"/>
        </w:rPr>
        <w:t xml:space="preserve"> </w:t>
      </w:r>
      <w:r w:rsidR="00784A18" w:rsidRPr="00BB0A8C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 w:rsidR="00784A18" w:rsidRPr="00BB0A8C">
        <w:rPr>
          <w:sz w:val="24"/>
          <w:szCs w:val="24"/>
        </w:rPr>
        <w:t xml:space="preserve"> :</w:t>
      </w:r>
      <w:proofErr w:type="gramEnd"/>
    </w:p>
    <w:p w:rsidR="00BB0A8C" w:rsidRPr="00BB0A8C" w:rsidRDefault="00BB0A8C" w:rsidP="00BB0A8C">
      <w:pPr>
        <w:rPr>
          <w:rFonts w:ascii="Times New Roman" w:hAnsi="Times New Roman" w:cs="Times New Roman"/>
          <w:sz w:val="24"/>
          <w:szCs w:val="24"/>
        </w:rPr>
      </w:pPr>
      <w:r w:rsidRPr="00BB0A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B0A8C">
        <w:rPr>
          <w:rFonts w:ascii="Times New Roman" w:hAnsi="Times New Roman" w:cs="Times New Roman"/>
          <w:sz w:val="24"/>
          <w:szCs w:val="24"/>
        </w:rPr>
        <w:t xml:space="preserve">   И.о</w:t>
      </w:r>
      <w:proofErr w:type="gramStart"/>
      <w:r w:rsidRPr="00BB0A8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B0A8C">
        <w:rPr>
          <w:rFonts w:ascii="Times New Roman" w:hAnsi="Times New Roman" w:cs="Times New Roman"/>
          <w:sz w:val="24"/>
          <w:szCs w:val="24"/>
        </w:rPr>
        <w:t xml:space="preserve">иректора:                           Абдуллаев Г.М.                                           </w:t>
      </w:r>
    </w:p>
    <w:p w:rsidR="00BB0A8C" w:rsidRPr="00BB0A8C" w:rsidRDefault="00BB0A8C" w:rsidP="00BB0A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4A18" w:rsidRPr="008B592B" w:rsidRDefault="00784A18" w:rsidP="00BB0A8C">
      <w:pPr>
        <w:ind w:left="-567"/>
        <w:jc w:val="center"/>
        <w:rPr>
          <w:rFonts w:ascii="Times New Roman" w:eastAsia="Cambria" w:hAnsi="Times New Roman" w:cs="Times New Roman"/>
          <w:sz w:val="72"/>
          <w:szCs w:val="72"/>
        </w:rPr>
      </w:pPr>
      <w:r>
        <w:rPr>
          <w:rFonts w:ascii="Times New Roman" w:eastAsia="Cambria" w:hAnsi="Times New Roman" w:cs="Times New Roman"/>
          <w:sz w:val="72"/>
          <w:szCs w:val="72"/>
        </w:rPr>
        <w:t xml:space="preserve">                 </w:t>
      </w:r>
      <w:r w:rsidRPr="008B592B">
        <w:rPr>
          <w:rFonts w:ascii="Times New Roman" w:eastAsia="Cambria" w:hAnsi="Times New Roman" w:cs="Times New Roman"/>
          <w:sz w:val="72"/>
          <w:szCs w:val="72"/>
        </w:rPr>
        <w:t>План</w:t>
      </w:r>
    </w:p>
    <w:p w:rsidR="00784A18" w:rsidRPr="00BB0A8C" w:rsidRDefault="00BB0A8C" w:rsidP="00BB0A8C">
      <w:pPr>
        <w:ind w:left="-426" w:firstLine="506"/>
        <w:rPr>
          <w:rFonts w:ascii="Times New Roman" w:eastAsia="Cambria" w:hAnsi="Times New Roman" w:cs="Times New Roman"/>
          <w:sz w:val="72"/>
          <w:szCs w:val="72"/>
        </w:rPr>
      </w:pPr>
      <w:r>
        <w:rPr>
          <w:rFonts w:ascii="Times New Roman" w:eastAsia="Cambria" w:hAnsi="Times New Roman" w:cs="Times New Roman"/>
          <w:sz w:val="72"/>
          <w:szCs w:val="72"/>
        </w:rPr>
        <w:t xml:space="preserve">        </w:t>
      </w:r>
      <w:proofErr w:type="spellStart"/>
      <w:r>
        <w:rPr>
          <w:rFonts w:ascii="Times New Roman" w:eastAsia="Cambria" w:hAnsi="Times New Roman" w:cs="Times New Roman"/>
          <w:sz w:val="72"/>
          <w:szCs w:val="72"/>
        </w:rPr>
        <w:t>В</w:t>
      </w:r>
      <w:r w:rsidR="00784A18" w:rsidRPr="008B592B">
        <w:rPr>
          <w:rFonts w:ascii="Times New Roman" w:eastAsia="Cambria" w:hAnsi="Times New Roman" w:cs="Times New Roman"/>
          <w:sz w:val="72"/>
          <w:szCs w:val="72"/>
        </w:rPr>
        <w:t>нутришкольного</w:t>
      </w:r>
      <w:proofErr w:type="spellEnd"/>
      <w:r w:rsidR="00784A18" w:rsidRPr="008B592B">
        <w:rPr>
          <w:rFonts w:ascii="Times New Roman" w:eastAsia="Cambria" w:hAnsi="Times New Roman" w:cs="Times New Roman"/>
          <w:sz w:val="72"/>
          <w:szCs w:val="72"/>
        </w:rPr>
        <w:t xml:space="preserve"> контроля</w:t>
      </w:r>
      <w:r>
        <w:rPr>
          <w:rFonts w:ascii="Times New Roman" w:eastAsia="Cambria" w:hAnsi="Times New Roman" w:cs="Times New Roman"/>
          <w:sz w:val="72"/>
          <w:szCs w:val="72"/>
        </w:rPr>
        <w:t xml:space="preserve"> и руководства</w:t>
      </w:r>
    </w:p>
    <w:p w:rsidR="00784A18" w:rsidRDefault="00784A18" w:rsidP="00784A18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на </w:t>
      </w:r>
      <w:r w:rsidRPr="00DB5D1A">
        <w:rPr>
          <w:rFonts w:ascii="Times New Roman" w:eastAsia="Times New Roman" w:hAnsi="Times New Roman" w:cs="Times New Roman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sz w:val="32"/>
          <w:szCs w:val="32"/>
        </w:rPr>
        <w:t>21</w:t>
      </w:r>
      <w:r w:rsidRPr="00DB5D1A">
        <w:rPr>
          <w:rFonts w:ascii="Times New Roman" w:eastAsia="Times New Roman" w:hAnsi="Times New Roman" w:cs="Times New Roman"/>
          <w:sz w:val="32"/>
          <w:szCs w:val="32"/>
        </w:rPr>
        <w:t>-202</w:t>
      </w: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Pr="00DB5D1A">
        <w:rPr>
          <w:rFonts w:ascii="Times New Roman" w:eastAsia="Times New Roman" w:hAnsi="Times New Roman" w:cs="Times New Roman"/>
          <w:sz w:val="32"/>
          <w:szCs w:val="32"/>
        </w:rPr>
        <w:t xml:space="preserve"> учебный год</w:t>
      </w:r>
    </w:p>
    <w:p w:rsidR="00784A18" w:rsidRDefault="00784A18" w:rsidP="00784A18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 xml:space="preserve">                  </w:t>
      </w:r>
      <w:r w:rsidRPr="008B592B">
        <w:rPr>
          <w:rFonts w:ascii="Times New Roman" w:hAnsi="Times New Roman" w:cs="Times New Roman"/>
          <w:sz w:val="44"/>
          <w:szCs w:val="44"/>
        </w:rPr>
        <w:t>по МБОУ «</w:t>
      </w:r>
      <w:proofErr w:type="spellStart"/>
      <w:r w:rsidRPr="008B592B">
        <w:rPr>
          <w:rFonts w:ascii="Times New Roman" w:hAnsi="Times New Roman" w:cs="Times New Roman"/>
          <w:sz w:val="44"/>
          <w:szCs w:val="44"/>
        </w:rPr>
        <w:t>Зидьянская</w:t>
      </w:r>
      <w:proofErr w:type="spellEnd"/>
      <w:r w:rsidRPr="008B592B">
        <w:rPr>
          <w:rFonts w:ascii="Times New Roman" w:hAnsi="Times New Roman" w:cs="Times New Roman"/>
          <w:sz w:val="44"/>
          <w:szCs w:val="44"/>
        </w:rPr>
        <w:t xml:space="preserve"> СОШ</w:t>
      </w:r>
    </w:p>
    <w:p w:rsidR="00784A18" w:rsidRPr="008B592B" w:rsidRDefault="00784A18" w:rsidP="00784A1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8B592B">
        <w:rPr>
          <w:rFonts w:ascii="Times New Roman" w:hAnsi="Times New Roman" w:cs="Times New Roman"/>
          <w:sz w:val="44"/>
          <w:szCs w:val="44"/>
        </w:rPr>
        <w:t xml:space="preserve">им. Курбанова Сеида </w:t>
      </w:r>
      <w:proofErr w:type="spellStart"/>
      <w:r w:rsidRPr="008B592B">
        <w:rPr>
          <w:rFonts w:ascii="Times New Roman" w:hAnsi="Times New Roman" w:cs="Times New Roman"/>
          <w:sz w:val="44"/>
          <w:szCs w:val="44"/>
        </w:rPr>
        <w:t>Джамаловича</w:t>
      </w:r>
      <w:proofErr w:type="spellEnd"/>
      <w:r w:rsidRPr="008B592B">
        <w:rPr>
          <w:rFonts w:ascii="Times New Roman" w:hAnsi="Times New Roman" w:cs="Times New Roman"/>
          <w:sz w:val="44"/>
          <w:szCs w:val="44"/>
        </w:rPr>
        <w:t>»</w:t>
      </w:r>
    </w:p>
    <w:p w:rsidR="00784A18" w:rsidRDefault="00784A18" w:rsidP="00784A18"/>
    <w:p w:rsidR="008C0BCF" w:rsidRPr="00BB0A8C" w:rsidRDefault="00784A18" w:rsidP="00BB0A8C">
      <w:pPr>
        <w:jc w:val="center"/>
      </w:pPr>
      <w:r w:rsidRPr="008B592B">
        <w:rPr>
          <w:noProof/>
        </w:rPr>
        <w:drawing>
          <wp:inline distT="0" distB="0" distL="0" distR="0">
            <wp:extent cx="4033386" cy="2447925"/>
            <wp:effectExtent l="19050" t="0" r="5214" b="0"/>
            <wp:docPr id="4" name="Рисунок 1" descr="gosza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szak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688" cy="24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BCF" w:rsidRPr="008C0B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32"/>
          <w:szCs w:val="32"/>
        </w:rPr>
        <w:lastRenderedPageBreak/>
        <w:t>Единая методическая тема школы на 2021-2022 учебный год</w:t>
      </w:r>
    </w:p>
    <w:p w:rsidR="008C0BCF" w:rsidRPr="008C0BCF" w:rsidRDefault="008C0BCF" w:rsidP="00BB0A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32"/>
          <w:szCs w:val="32"/>
        </w:rPr>
        <w:t>«Совершенствование качества образования, обновление содержания и педагогической технологии в условиях реализации ФГОС»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Цели: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- Реализация ФГОС начального образования (НОО), основного общего образования (ООО) и  ФГОС среднего общего образования.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-Создание условий (организационно-управленческих, методических, педагогических) для обновления образовательных программ учреждения.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-Совершенствование методического уровня педагогов в овладении новыми педагогическими технологиями.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-Систематизация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педагогов.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 -Обеспечение методического сопровождения работы с молодыми специалистами.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-Создание условий для самореализации учащихся в учебно-воспитательном процессе и развития их ключевых компетенций.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>-Развитие системы работы с детьми, имеющими повышенные интеллектуальные способности.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8"/>
          <w:szCs w:val="28"/>
        </w:rPr>
        <w:t xml:space="preserve">-Развитие ключевых компетенций обучающихся на основе использования современных педагогических технологий и методов активного обучения. 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BCF" w:rsidRPr="008C0BCF" w:rsidRDefault="008C0BCF" w:rsidP="00BB0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</w:t>
      </w:r>
    </w:p>
    <w:tbl>
      <w:tblPr>
        <w:tblpPr w:leftFromText="180" w:rightFromText="180" w:vertAnchor="text"/>
        <w:tblW w:w="15135" w:type="dxa"/>
        <w:tblCellMar>
          <w:left w:w="0" w:type="dxa"/>
          <w:right w:w="0" w:type="dxa"/>
        </w:tblCellMar>
        <w:tblLook w:val="04A0"/>
      </w:tblPr>
      <w:tblGrid>
        <w:gridCol w:w="627"/>
        <w:gridCol w:w="2601"/>
        <w:gridCol w:w="2551"/>
        <w:gridCol w:w="2667"/>
        <w:gridCol w:w="2724"/>
        <w:gridCol w:w="2264"/>
        <w:gridCol w:w="1701"/>
      </w:tblGrid>
      <w:tr w:rsidR="008C0BCF" w:rsidRPr="008C0BCF" w:rsidTr="008C0BCF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26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rPr>
          <w:trHeight w:val="574"/>
        </w:trPr>
        <w:tc>
          <w:tcPr>
            <w:tcW w:w="1513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954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Санитарно-гигиенический режим и ТБ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2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выбытие из школы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«Об образовании в Российской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приему и выбытию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сбор данных</w:t>
            </w:r>
          </w:p>
        </w:tc>
        <w:tc>
          <w:tcPr>
            <w:tcW w:w="2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5F2D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 Г.М.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движению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и  корректировка нагрузки учителей на учебный год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2A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Абдуллаев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BCF" w:rsidRDefault="008C0BCF" w:rsidP="00B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СЕНТЯБРЬ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635"/>
        <w:gridCol w:w="40"/>
        <w:gridCol w:w="2484"/>
        <w:gridCol w:w="2701"/>
        <w:gridCol w:w="2535"/>
        <w:gridCol w:w="27"/>
        <w:gridCol w:w="2577"/>
        <w:gridCol w:w="1976"/>
        <w:gridCol w:w="2190"/>
      </w:tblGrid>
      <w:tr w:rsidR="008C0BCF" w:rsidRPr="008C0BCF" w:rsidTr="008C0BCF"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93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954B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 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детей микрорайона от 6 до 18 лет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 детей микрорайона от 6 до 18 лет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по ОШ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данных, анализ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 детей, проживающих в микрорайоне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непосещаемости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наблюдение,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беседа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отчеты классных руководителей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учебниками и горячим питанием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документов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F7C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614F7C" w:rsidRPr="008C0BCF" w:rsidRDefault="00614F7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8C0BCF" w:rsidRPr="008C0BCF" w:rsidTr="008C0BCF">
        <w:trPr>
          <w:trHeight w:val="255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вновь принятых учителей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вновь принятых на работу учителей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наблюдение, собеседование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8C0BCF" w:rsidRPr="008C0BCF" w:rsidTr="008C0BCF">
        <w:trPr>
          <w:trHeight w:val="257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уровнем подготовки по предметам (русский язык и математика)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367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ФГОС НОО, ООО, СОО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учебных предметов требованиям ФГОС  НОО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 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изучение документации,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первоклас-сников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обучению по ФГОС НОО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 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5F2D6D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с  учителями начального звена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программ курсов внеурочной деятельности для 1-11 классов требованиям ФГОС  НОО, ООО, СОО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соответствия программы  внеурочной деятельности целям и задачам ФГОС НОО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ОО, СОО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изучение документации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Классно-обобщающий Анкетирование, анализ, собеседование 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Входной мониторинг достижений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обучающихся 5 классов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 классов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- обобщающий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Стартовая контрольная работа 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 на заседаниях ШМО учителей-предметников</w:t>
            </w:r>
          </w:p>
        </w:tc>
      </w:tr>
      <w:tr w:rsidR="008C0BCF" w:rsidRPr="008C0BCF" w:rsidTr="008C0BCF"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 (</w:t>
            </w:r>
            <w:r w:rsidR="008E3002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единых правил оформления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(внеурочной </w:t>
            </w:r>
            <w:r w:rsidR="008E300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B0A8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B0A8C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8C0BCF" w:rsidRPr="008C0BCF" w:rsidTr="008C0BCF">
        <w:trPr>
          <w:trHeight w:val="1265"/>
        </w:trPr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личных дел учащихся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единых правил оформления личных дел вновь прибывших учащихся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учащихся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5F2D6D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8C0BCF" w:rsidRPr="008C0BCF" w:rsidTr="008C0BCF">
        <w:trPr>
          <w:trHeight w:val="2256"/>
        </w:trPr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954B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8C0BCF" w:rsidRPr="008C0BCF" w:rsidTr="008C0BCF">
        <w:trPr>
          <w:trHeight w:val="2256"/>
        </w:trPr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электронного журнала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работе с электронными журналами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журналы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2256"/>
        </w:trPr>
        <w:tc>
          <w:tcPr>
            <w:tcW w:w="6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работу сайта</w:t>
            </w:r>
          </w:p>
          <w:p w:rsidR="00954B4C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8C0BCF" w:rsidRPr="008C0BCF" w:rsidTr="008C0BCF">
        <w:trPr>
          <w:trHeight w:val="280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rPr>
          <w:trHeight w:val="1687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работы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совещании руководителей ШМО</w:t>
            </w:r>
          </w:p>
        </w:tc>
      </w:tr>
      <w:tr w:rsidR="008C0BCF" w:rsidRPr="008C0BCF" w:rsidTr="008C0BCF"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формирование базы данных участников ЕГЭ-2022, ОГЭ-2022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совещании классных руководителей выпускных классов</w:t>
            </w:r>
          </w:p>
        </w:tc>
      </w:tr>
      <w:tr w:rsidR="008C0BCF" w:rsidRPr="008C0BCF" w:rsidTr="008C0BCF"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rPr>
          <w:trHeight w:val="1467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 работы предметных 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 на  2021-2022 учебный год. Работа руководителей предметных ШМО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документации.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1785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учителей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и корректировка списков учителей, обязанных и желающих  повысить свою квалификацию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300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rPr>
          <w:trHeight w:val="300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ШМО классных руководителей, социального педагога и психолога на 2021-2022 учебный год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содержание 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Персональный, </w:t>
            </w:r>
          </w:p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C0BCF" w:rsidRPr="008C0BCF" w:rsidRDefault="00A8231A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директором ОУ планы работы на 2021-2022 учебный год</w:t>
            </w:r>
          </w:p>
        </w:tc>
      </w:tr>
      <w:tr w:rsidR="008C0BCF" w:rsidRPr="008C0BCF" w:rsidTr="008C0BCF">
        <w:trPr>
          <w:trHeight w:val="300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содержание планов воспитательной работы  на I четверть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Персональный, </w:t>
            </w:r>
          </w:p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справка, обсуждение на  МО классных руководителей</w:t>
            </w:r>
          </w:p>
        </w:tc>
      </w:tr>
      <w:tr w:rsidR="008C0BCF" w:rsidRPr="008C0BCF" w:rsidTr="008C0BCF">
        <w:trPr>
          <w:trHeight w:val="300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C0BCF" w:rsidRPr="008C0BCF" w:rsidRDefault="00A8231A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rPr>
          <w:trHeight w:val="300"/>
        </w:trPr>
        <w:tc>
          <w:tcPr>
            <w:tcW w:w="7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C0BCF" w:rsidRDefault="00A8231A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14F7C" w:rsidRPr="008C0BCF" w:rsidRDefault="00614F7C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630"/>
        <w:gridCol w:w="2565"/>
        <w:gridCol w:w="2537"/>
        <w:gridCol w:w="2579"/>
        <w:gridCol w:w="20"/>
        <w:gridCol w:w="2578"/>
        <w:gridCol w:w="6"/>
        <w:gridCol w:w="2061"/>
        <w:gridCol w:w="2189"/>
      </w:tblGrid>
      <w:tr w:rsidR="008C0BCF" w:rsidRPr="008C0BCF" w:rsidTr="008C0BCF"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5F2D6D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2116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4-11 классов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="00954B4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5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с одаренными детьми</w:t>
            </w:r>
          </w:p>
        </w:tc>
      </w:tr>
      <w:tr w:rsidR="008C0BCF" w:rsidRPr="008C0BCF" w:rsidTr="008C0BCF">
        <w:trPr>
          <w:trHeight w:val="1124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учебниками и горячим питанием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 учащихся  класса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проверка документов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8C0BCF" w:rsidRPr="008C0BCF" w:rsidTr="008C0BCF">
        <w:trPr>
          <w:trHeight w:val="417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rPr>
          <w:trHeight w:val="1260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молодых специалистов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молодых специалистов на уроках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наблюдение, собеседование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методические рекомендации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5-х и 10-х классов к новым условиям обучения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преемственности в развитии. Особенности 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учителей-предметников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учебных занятий, наблюдение, тестирование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313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чтения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чтения учащихся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1751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«Знаки препинания в сложных предложениях»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теме, с целью подготовки учащихся к государственной итоговой аттестации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«Первоначальные химические понятия»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Выявление уровня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подготовки учащихся, проверка прочности знаний по теме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классы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54B4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C0BCF" w:rsidRPr="008C0BCF" w:rsidTr="008C0BCF">
        <w:trPr>
          <w:trHeight w:val="387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ФГОС НОО, ООО, СОО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на уроке в 3 классе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 на уроке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проверка документации,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учащихся, работа по технологическим картам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2B5081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r w:rsidR="005F2D6D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организации образовательного процесса для учащихся 9 классов по введению ФГОС ООО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специфику организации образовательного процесса для учащихся 9 классов в соответствии с требованиями, заложенными в ФГОС ООО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Урочные и внеурочные формы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для учащихся 9 класса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Посещение уроков, анализ поурочных планов, собеседование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D92A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</w:tr>
      <w:tr w:rsidR="008C0BCF" w:rsidRPr="008C0BCF" w:rsidTr="008C0BCF">
        <w:trPr>
          <w:trHeight w:val="415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успеваемость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дозировка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рабочих тетрадей учащихся 5,10 классов по русскому языку и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математике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Соблюдение орфографического режима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тетради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5, 10 классов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385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индивидуальной работы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8C0BCF" w:rsidRPr="008C0BCF" w:rsidTr="008C0BCF">
        <w:trPr>
          <w:trHeight w:val="1260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по подготовке к  ОГЭ и ЕГЭ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по подготовке к ОГЭ и ЕГЭ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8C0BCF" w:rsidRPr="008C0BCF" w:rsidTr="008C0BCF">
        <w:trPr>
          <w:trHeight w:val="427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rPr>
          <w:trHeight w:val="1823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подготовка к ВОШ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высокой мотивацией к обучению и высоким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rPr>
          <w:trHeight w:val="417"/>
        </w:trPr>
        <w:tc>
          <w:tcPr>
            <w:tcW w:w="1516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rPr>
          <w:trHeight w:val="1699"/>
        </w:trPr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питанию за  I четверть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учащихся;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опоздания учащихся на занятия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посещение учебных занятий и проверка журнала опозданий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Определение: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семьи и социальный состав;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и социальный педагог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отчеты</w:t>
            </w:r>
          </w:p>
        </w:tc>
      </w:tr>
      <w:tr w:rsidR="008C0BCF" w:rsidRPr="008C0BCF" w:rsidTr="008C0BCF">
        <w:tc>
          <w:tcPr>
            <w:tcW w:w="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6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E30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НОЯБРЬ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4A0"/>
      </w:tblPr>
      <w:tblGrid>
        <w:gridCol w:w="68"/>
        <w:gridCol w:w="548"/>
        <w:gridCol w:w="44"/>
        <w:gridCol w:w="2547"/>
        <w:gridCol w:w="2378"/>
        <w:gridCol w:w="2461"/>
        <w:gridCol w:w="2418"/>
        <w:gridCol w:w="2647"/>
        <w:gridCol w:w="1919"/>
      </w:tblGrid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8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причины пропусков уроков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5-11-х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 журнала посещаемости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D92A8B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</w:t>
            </w:r>
            <w:r w:rsid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Отчеты,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результативности обучения за I четверть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имеющие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 анализ, наблюдение, собеседование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заместителе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ди-ректора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 учащиеся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Тематически-обобщающий, наблюдение,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олимпиад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контроль подготовки учителя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аттестующиеся в 2021-2022 году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перспективный план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состоянием преподавания предметов математического цикла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Состояние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преподавания математики. Работа по выработке навыков устных вычислений у учащихся 2-6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 и учащиеся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2-6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Справка,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преподавания предметов технологии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технологии в 7 классах, ТБ на уроках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подготовки по физике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учащихся 7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проверка знаний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«Контрольный устный счет»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умений: вычислять несложные примеры «в уме»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  директора по УВР, руководитель ШМО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НОО, ООО, СОО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 по формированию УУД в начальной школе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учителей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педагог-психолог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ОО, СОО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внеурочной деятельности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классов,5-9-х,10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E300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</w:t>
            </w:r>
          </w:p>
          <w:p w:rsidR="008C0BCF" w:rsidRPr="008C0BCF" w:rsidRDefault="00614F7C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 Г.М.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электронных журналов   (аттестация школьников),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Своевременность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оформления записей в журналах 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Журналы 2-11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журналов,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УВР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отставания за 1 четверть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школы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8C0BCF" w:rsidRPr="008C0BCF" w:rsidTr="008C0BCF">
        <w:trPr>
          <w:trHeight w:val="41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rPr>
          <w:trHeight w:val="1838"/>
        </w:trPr>
        <w:tc>
          <w:tcPr>
            <w:tcW w:w="30" w:type="dxa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тематический, диагностическое исследование 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 классных руководителей (9,11 классов)</w:t>
            </w:r>
          </w:p>
        </w:tc>
      </w:tr>
      <w:tr w:rsidR="008C0BCF" w:rsidRPr="008C0BCF" w:rsidTr="008C0BCF">
        <w:trPr>
          <w:trHeight w:val="1831"/>
        </w:trPr>
        <w:tc>
          <w:tcPr>
            <w:tcW w:w="711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эмоционального состояния в период подготовки к ГИА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 педагога-психолога, диагностирование эмоционального состояния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2246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учителей-предметников и  классных руководителей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определению экзаменов по выбору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9-х,11-х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  по УВР</w:t>
            </w:r>
          </w:p>
        </w:tc>
      </w:tr>
      <w:tr w:rsidR="008C0BCF" w:rsidRPr="008C0BCF" w:rsidTr="008C0BCF">
        <w:trPr>
          <w:trHeight w:val="4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rPr>
          <w:trHeight w:val="1278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методического совета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</w:tr>
      <w:tr w:rsidR="008C0BCF" w:rsidRPr="008C0BCF" w:rsidTr="008C0BCF">
        <w:trPr>
          <w:trHeight w:val="1821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Одаренные обучающиеся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заместителе директора по УВР</w:t>
            </w:r>
          </w:p>
        </w:tc>
      </w:tr>
      <w:tr w:rsidR="008C0BCF" w:rsidRPr="008C0BCF" w:rsidTr="008C0BCF">
        <w:trPr>
          <w:trHeight w:val="1833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аттестующиеся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 году, посещение уроков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41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воспитательной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во время осенних каникул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Занятость учащихся во время осенних каникул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педагоги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запланированных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содержание планов воспитательной работы на II четверть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 классных руководителей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справка, обсуждение на  МО классных руководителей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           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классных родительских собраний 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профилактике экстремизма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ДЕКАБРЬ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515"/>
        <w:gridCol w:w="2605"/>
        <w:gridCol w:w="3019"/>
        <w:gridCol w:w="2225"/>
        <w:gridCol w:w="2366"/>
        <w:gridCol w:w="1931"/>
        <w:gridCol w:w="2189"/>
      </w:tblGrid>
      <w:tr w:rsidR="008C0BCF" w:rsidRPr="008C0BCF" w:rsidTr="008C0BCF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rPr>
          <w:trHeight w:val="734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rPr>
          <w:trHeight w:val="2687"/>
        </w:trPr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rPr>
          <w:trHeight w:val="1545"/>
        </w:trPr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посещаемости 1-4 классов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Тематически-обобщающий, анализ журналов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классных руководителей</w:t>
            </w:r>
          </w:p>
        </w:tc>
      </w:tr>
      <w:tr w:rsidR="008C0BCF" w:rsidRPr="008C0BCF" w:rsidTr="008C0BCF">
        <w:trPr>
          <w:trHeight w:val="1230"/>
        </w:trPr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 горячим питанием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с учащимися и родителями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наблюдение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 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питанию за 1 полугодие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Совета профилактики школы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М.А.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при заместителе директора  по ВР</w:t>
            </w:r>
          </w:p>
        </w:tc>
      </w:tr>
      <w:tr w:rsidR="008C0BCF" w:rsidRPr="008C0BCF" w:rsidTr="008C0BCF"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молодых специалистов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выставления итоговых оценок учащимся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 наблюдение, анализ, теория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8C0BCF" w:rsidRPr="008C0BCF" w:rsidTr="008C0BCF"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обучения. Итоги 1 полугодия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учащихся по русскому языку и математике во 2-11 классах, проверка прочности знаний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2-11 классов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проверка знаний, анализ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анализ на ШМО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с дробями»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Галогены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ислород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сера»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415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НОО, ООО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оценки достижений планируемых результатов освоения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ООП НОО, ООП ООО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руководители ШМО 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8C0BCF" w:rsidRPr="008C0BCF" w:rsidTr="008C0BCF">
        <w:trPr>
          <w:trHeight w:val="495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rPr>
          <w:trHeight w:val="1551"/>
        </w:trPr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успеваемость обучающихся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учета и контроля знаний  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работу сайта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>Дашдиева</w:t>
            </w:r>
            <w:proofErr w:type="spellEnd"/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Г.Ш.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заместители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8C0BCF" w:rsidRPr="008C0BCF" w:rsidTr="008C0BCF">
        <w:trPr>
          <w:trHeight w:val="447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базы данных участников ЕГЭ-2022, ОГЭ-2022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классных руководителей по сбору  данных 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совещании классных руководителей выпускных классов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пробного тестирование в формате ЕГЭ по предметам по выбору по плану 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анализ, диагностическая работа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6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367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методической работы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 по циклам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документации;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заседаний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профессиональных объединений педагогов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методический совет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8C0BCF" w:rsidRPr="008C0BCF" w:rsidTr="008C0BCF">
        <w:trPr>
          <w:trHeight w:val="433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качества дежурства  по школе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класс и дежурный учитель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художественно-эстетическому направлению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горячего питания учащихся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 горячим питанием по итогам I-го полугодия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питанию 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</w:tr>
      <w:tr w:rsidR="008C0BCF" w:rsidRPr="008C0BCF" w:rsidTr="008C0BCF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педагога-психолога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задач и мероприятий за I-е полугодие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за I-е полугодие </w:t>
            </w: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ЯНВАРЬ</w:t>
      </w:r>
    </w:p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530"/>
        <w:gridCol w:w="2782"/>
        <w:gridCol w:w="2409"/>
        <w:gridCol w:w="2299"/>
        <w:gridCol w:w="2704"/>
        <w:gridCol w:w="1937"/>
        <w:gridCol w:w="2189"/>
      </w:tblGrid>
      <w:tr w:rsidR="008C0BCF" w:rsidRPr="008C0BCF" w:rsidTr="008C0BCF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rPr>
          <w:trHeight w:val="501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267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964267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и отчисления из школы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на вновь прибывших учеников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секретарь, 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 учащиеся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наблюдение,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олимпиад.</w:t>
            </w:r>
          </w:p>
        </w:tc>
      </w:tr>
      <w:tr w:rsidR="008C0BCF" w:rsidRPr="008C0BCF" w:rsidTr="008C0BCF">
        <w:trPr>
          <w:trHeight w:val="1560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документов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8C0BCF" w:rsidRPr="008C0BCF" w:rsidTr="008C0BCF">
        <w:trPr>
          <w:trHeight w:val="419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rPr>
          <w:trHeight w:val="1829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«Фразовые глаголы»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проверка знаний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423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НОО, ООО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журнал 1-4 класса, рабочие программы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8C0BCF" w:rsidRPr="008C0BCF" w:rsidTr="008C0BCF">
        <w:trPr>
          <w:trHeight w:val="2116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и нравственного потенциала через организацию  урочной  и внеурочной деятельности,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класса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развития класса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собеседование, анкетирование,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программы развития класса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 классных руководителей 1-3 классов</w:t>
            </w:r>
          </w:p>
        </w:tc>
      </w:tr>
      <w:tr w:rsidR="008C0BCF" w:rsidRPr="008C0BCF" w:rsidTr="008C0BCF">
        <w:trPr>
          <w:trHeight w:val="2116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по введению ФГОС ОО в 1 полугодии 2020- 2021 учебного года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предварительных итогов по введению ФГОС ОО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введения ФГОС ОО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rPr>
          <w:trHeight w:val="2116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механизма учета индивидуальных достижений обучающихся начальной школы.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2-4 класс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8C0BCF" w:rsidRPr="008C0BCF" w:rsidTr="008C0BCF">
        <w:trPr>
          <w:trHeight w:val="481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журналов внеурочной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программ, своевременность заполнения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8C0BCF" w:rsidRPr="008C0BCF" w:rsidTr="008C0BCF">
        <w:trPr>
          <w:trHeight w:val="501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преподавания, анализ результатов диагностических работ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заседаниях ШМО</w:t>
            </w:r>
          </w:p>
        </w:tc>
      </w:tr>
      <w:tr w:rsidR="008C0BCF" w:rsidRPr="008C0BCF" w:rsidTr="008C0BCF">
        <w:trPr>
          <w:trHeight w:val="501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учителя по самообразованию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8C0BCF" w:rsidRPr="008C0BCF" w:rsidTr="008C0BCF">
        <w:trPr>
          <w:trHeight w:val="2116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планов на заседаниях ШМО</w:t>
            </w:r>
          </w:p>
        </w:tc>
      </w:tr>
      <w:tr w:rsidR="008C0BCF" w:rsidRPr="008C0BCF" w:rsidTr="008C0BCF">
        <w:trPr>
          <w:trHeight w:val="2258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419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rPr>
          <w:trHeight w:val="1829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для льготных категорий учащихся во II-м полугодии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льготных категорий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питание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данных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льготных категорий</w:t>
            </w:r>
          </w:p>
        </w:tc>
      </w:tr>
      <w:tr w:rsidR="008C0BCF" w:rsidRPr="008C0BCF" w:rsidTr="008C0BCF">
        <w:trPr>
          <w:trHeight w:val="2124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воспитательной работы во время зимних каникул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содержание планов воспитательной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работы 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                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ШМО классных руководителей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Аналитическая справка, обсуждение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  МО классных руководителей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(2, 4, 5, 6классов)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Определить: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- категорию семьи и социальный состав;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социальную, педагогическую запущенность ребенка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и социальный педагог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отчеты</w:t>
            </w: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ФЕВРАЛЬ</w:t>
      </w:r>
    </w:p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456"/>
        <w:gridCol w:w="2378"/>
        <w:gridCol w:w="3401"/>
        <w:gridCol w:w="2489"/>
        <w:gridCol w:w="2758"/>
        <w:gridCol w:w="1894"/>
        <w:gridCol w:w="1835"/>
      </w:tblGrid>
      <w:tr w:rsidR="008C0BCF" w:rsidRPr="008C0BCF" w:rsidTr="008C0BCF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rPr>
          <w:trHeight w:val="2302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2-4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379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вновь принятых на работу специалистов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организации урока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молодых специалистов на уроке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открытых уроков, наблюдение, 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1479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контроль готовности учащихся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415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rPr>
          <w:trHeight w:val="989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3-х классов по русскому языку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обобщающий,словарный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1542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«Деепричастие, деепричастный оборот»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Проверка прочности знаний по теме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контрольный срез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«Правописание падежных окончаний существительных и прилагательных»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прочности знаний по теме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комплексный тест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заседание МО </w:t>
            </w:r>
          </w:p>
        </w:tc>
      </w:tr>
      <w:tr w:rsidR="008C0BCF" w:rsidRPr="008C0BCF" w:rsidTr="008C0BCF">
        <w:trPr>
          <w:trHeight w:val="324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ОО,СОО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обучения в 4 классах,5-6-х классах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содержания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4 ,5,6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наблюдение, анкетирование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964267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proofErr w:type="gramEnd"/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8C0BCF" w:rsidRPr="008C0BCF" w:rsidTr="008C0BCF">
        <w:trPr>
          <w:trHeight w:val="2116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C0BCF" w:rsidRPr="008C0BCF" w:rsidRDefault="00964267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558E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558EC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proofErr w:type="gramEnd"/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415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rPr>
          <w:trHeight w:val="1555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и индивидуальных журналов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успеваемость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учета и контроля знаний 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2-11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8C0BCF" w:rsidRPr="008C0BCF" w:rsidTr="008C0BCF">
        <w:trPr>
          <w:trHeight w:val="387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9,11 классы 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индивидуальное диагностическое исследование 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базы данных участников ЕГЭ-2022, ОГЭ-2022, сбор заявлений на экзамены по выбору.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по сбору заявлений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заявлений на экзамены по выбору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уровнем подготовки к ГИА и ЕГЭ. Пробные работы по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математике, русскому языку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пробного тестирование в формате ЕГЭ, ОГЭ по русскому языку и  математике по плану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СТАТГРАД 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Уровень подготовки  учащихся 9,11 класса по русскому языку и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математике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Предметно-обобщающий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заседание МО </w:t>
            </w:r>
          </w:p>
        </w:tc>
      </w:tr>
      <w:tr w:rsidR="008C0BCF" w:rsidRPr="008C0BCF" w:rsidTr="008C0BCF"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Работа творческих групп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ШМО, временных творческих групп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творческие группы педагогов и ШМО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8C0BCF" w:rsidRPr="008C0BCF" w:rsidTr="008C0BCF"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Военно-патриотическое воспитание учащихся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проведения месячника по военно-патриотическому  воспитанию, уровень активности классов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E30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состоящими на ВШУ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подготовка учащихся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учащи-мися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при заместителе директора</w:t>
            </w: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МАРТ</w:t>
      </w:r>
    </w:p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4985" w:type="dxa"/>
        <w:tblCellMar>
          <w:left w:w="0" w:type="dxa"/>
          <w:right w:w="0" w:type="dxa"/>
        </w:tblCellMar>
        <w:tblLook w:val="04A0"/>
      </w:tblPr>
      <w:tblGrid>
        <w:gridCol w:w="556"/>
        <w:gridCol w:w="2515"/>
        <w:gridCol w:w="3160"/>
        <w:gridCol w:w="2406"/>
        <w:gridCol w:w="2449"/>
        <w:gridCol w:w="1948"/>
        <w:gridCol w:w="1951"/>
      </w:tblGrid>
      <w:tr w:rsidR="008C0BCF" w:rsidRPr="008C0BCF" w:rsidTr="008C0BCF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педагога-психолога и классных руководителей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 М.А.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посещаемости занятий детьми «группы риска»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Тематически-обобщающий, наблюдение,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классных руководителей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 учащиеся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Тематически-обобщающий, наблюдение,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конференции</w:t>
            </w:r>
          </w:p>
        </w:tc>
      </w:tr>
      <w:tr w:rsidR="008C0BCF" w:rsidRPr="008C0BCF" w:rsidTr="008C0BCF">
        <w:trPr>
          <w:trHeight w:val="288"/>
        </w:trPr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контроль подготовки учителя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уровня профессиональной подготовки учителя заявленной квалификационной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Учителя, аттестующиеся в 2021 -2022 году. Посещение уроков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Справка, заседание ШМО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матема-тического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математики учителей, работающих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1507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преподавания предметов физической культуры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  заместителе директора по УВР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преподавания по курсу: «Выполнение заданий повышенной сложности по обществознанию»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качества предоставления ОУ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D92A8B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преподавания по курсу: «Решение задач повышенной сложности по математике»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качества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BCF" w:rsidRPr="008C0BCF" w:rsidTr="008C0BCF">
        <w:trPr>
          <w:trHeight w:val="415"/>
        </w:trPr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подготовки по английскому языку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учащихся 9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подготовки по истории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учащихся 9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«Обособленные члены предложений»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подготовки по теме, с целью подготовки учащихся к государственной итоговой аттестации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«Навыки письменных вычислений»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4-го класса Выявление уровня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вычитать, складывать, умножать, делить многозначные числа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«Формулы разложения многочлена на множители»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подготовки учащихся, проверка прочности знаний по теме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rPr>
          <w:trHeight w:val="422"/>
        </w:trPr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НОО, ООО, СОО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образовательной программы в 5-10 классах в третьей четвери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журнал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5-10 классов, рабочие программы, тетради, состояние кабинета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документации 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требованиям ФГОС ООО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состояния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школы, еѐ соответствия требованиям ФГОС ООО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методическая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 школы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изучение 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BCF" w:rsidRPr="008C0BCF" w:rsidTr="008C0BCF">
        <w:trPr>
          <w:trHeight w:val="415"/>
        </w:trPr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rPr>
          <w:trHeight w:val="2546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объективности  выставления отметок в электронных журналах за четверть. Соблюдение требований  к работе с электронными журналами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журналы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анализ на совещании классных руководителей</w:t>
            </w:r>
          </w:p>
        </w:tc>
      </w:tr>
      <w:tr w:rsidR="008C0BCF" w:rsidRPr="008C0BCF" w:rsidTr="008C0BCF">
        <w:trPr>
          <w:trHeight w:val="1264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отставания за </w:t>
            </w:r>
            <w:proofErr w:type="spellStart"/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8C0BCF" w:rsidRPr="008C0BCF" w:rsidTr="008C0BCF">
        <w:trPr>
          <w:trHeight w:val="1535"/>
        </w:trPr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внеурочной деятельности учителей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ведущие внеурочную деятельность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содержания журналов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rPr>
          <w:trHeight w:val="423"/>
        </w:trPr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учителей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редметников по обучению учащихся заполнению бланков ответов. Сложные моменты, типичные ошибки.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9, 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Обзорный, наблюдение,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по подготовке к  ОГЭ и ЕГЭ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Своевременность оформления стендов по подготовке к экзаменам в кабинетах, работа с инструкциями, нормативными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документами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заседаниях ШМО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пробного тестирование в формате ЕГЭ, ОГЭ по предметам по выбору по плану СТАТГРАД 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учителя по самообразованию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аттестующиеся в 2021 -2022 году,  посещение уроков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 наблюдение, беседа,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справка</w:t>
            </w:r>
          </w:p>
        </w:tc>
      </w:tr>
      <w:tr w:rsidR="008C0BCF" w:rsidRPr="008C0BCF" w:rsidTr="008C0BCF">
        <w:tc>
          <w:tcPr>
            <w:tcW w:w="14992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учащихся во время каникул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работы с учащимися по профилактике правонарушений,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употребления ПАВ и других асоциальных явлений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общешкольного Дня профилактики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педагог-психолог, педагоги-организаторы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классных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социального педагога 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АПРЕЛЬ</w:t>
      </w:r>
    </w:p>
    <w:tbl>
      <w:tblPr>
        <w:tblpPr w:leftFromText="180" w:rightFromText="180" w:vertAnchor="text" w:horzAnchor="page" w:tblpX="359" w:tblpY="402"/>
        <w:tblW w:w="162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2282"/>
        <w:gridCol w:w="3814"/>
        <w:gridCol w:w="2835"/>
        <w:gridCol w:w="2835"/>
        <w:gridCol w:w="1984"/>
        <w:gridCol w:w="1843"/>
      </w:tblGrid>
      <w:tr w:rsidR="00784A18" w:rsidRPr="008C0BCF" w:rsidTr="00784A1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ind w:left="-25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8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38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ind w:right="1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8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8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784A18" w:rsidRPr="008C0BCF" w:rsidTr="00784A18">
        <w:trPr>
          <w:trHeight w:val="734"/>
        </w:trPr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784A18" w:rsidRPr="008C0BCF" w:rsidTr="00784A18">
        <w:trPr>
          <w:trHeight w:val="2018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выявление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слабым интеллектом и оказание им помощи по дальнейшему обучению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на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психолого-медик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педагогическую комиссию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беседа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ПМПК,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84A18" w:rsidRPr="008C0BCF" w:rsidTr="00784A18">
        <w:trPr>
          <w:trHeight w:val="1493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посещаемости 5-8-х и 9-11-х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 журналов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8E3002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</w:tr>
      <w:tr w:rsidR="00784A18" w:rsidRPr="008C0BCF" w:rsidTr="00784A18">
        <w:trPr>
          <w:trHeight w:val="379"/>
        </w:trPr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784A18" w:rsidRPr="008C0BCF" w:rsidTr="00784A18">
        <w:trPr>
          <w:trHeight w:val="2128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повторения материала в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9, 11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активизации познавательной деятельности, применение индивидуального подхода в дозировке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выпускных классах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учебных занятий, наблюдение, тестирование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8E3002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84A18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директора по УВР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совещании при заместителе директора  по УВР</w:t>
            </w:r>
          </w:p>
        </w:tc>
      </w:tr>
      <w:tr w:rsidR="00784A18" w:rsidRPr="008C0BCF" w:rsidTr="00784A18">
        <w:trPr>
          <w:trHeight w:val="1536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уровня преподавания русского языка и чтения в 1 классе 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 совещание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4A18" w:rsidRPr="008C0BCF" w:rsidTr="00784A18">
        <w:trPr>
          <w:trHeight w:val="447"/>
        </w:trPr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784A18" w:rsidRPr="008C0BCF" w:rsidTr="00784A18">
        <w:trPr>
          <w:trHeight w:val="1829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чтения, осмысленность, безошибочность чтения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совещании при заместителе директора  по УВР</w:t>
            </w:r>
          </w:p>
        </w:tc>
      </w:tr>
      <w:tr w:rsidR="00784A18" w:rsidRPr="008C0BCF" w:rsidTr="00784A18">
        <w:trPr>
          <w:trHeight w:val="1543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«Гражданские и политические права»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84A18" w:rsidRPr="008C0BCF" w:rsidTr="00784A18">
        <w:trPr>
          <w:trHeight w:val="367"/>
        </w:trPr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НОО, ООО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начальной школе (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классы,5 классы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начальной школы, основной школы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собеседование.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Стандартов: открытые уроки, занятия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заместитель директора по УВР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84A18" w:rsidRPr="008C0BCF" w:rsidTr="00784A18">
        <w:trPr>
          <w:trHeight w:val="403"/>
        </w:trPr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рабочих тетрадей по русскому языку и математики  уч-ся 4 классов 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орфографического режима, качества проверки, объективности оценки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Рабочие тетради 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84A18" w:rsidRPr="008C0BCF" w:rsidTr="00784A18">
        <w:trPr>
          <w:trHeight w:val="3391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журналов 4, 9, 11 классов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электронных журналов.  Объективность  выставления  итоговых отметок в выпускных классах 4, 9, 11. Соответствие записи в журнале тематическому планированию учителя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4,9,11-х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работу сайта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784A18" w:rsidRPr="008C0BCF" w:rsidTr="00784A18">
        <w:trPr>
          <w:trHeight w:val="411"/>
        </w:trPr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организации текущего повторения пройденного материала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9, 11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различных методов повторения пройденного материала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9-х, 11-х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проверка тематического планирования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МО, Заместитель директора по УВР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9,11 классы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тематический, диагностическое исследование, рекомендации 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proofErr w:type="gramStart"/>
            <w:r w:rsidR="00D92A8B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выпускных  классов к итоговой аттестации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 9-х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пробный экзамен по обязательному предмету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84A18" w:rsidRPr="008C0BCF" w:rsidTr="00784A18"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пополнения учебной и методической литературой на 2021-2022 учебный год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 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84A18" w:rsidRPr="008C0BCF" w:rsidTr="00784A18">
        <w:trPr>
          <w:trHeight w:val="1050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повышения квалификации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  прохождение курсовой подготовки учителями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квалификации.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прохождения аттестации в 2021-2022 учебном году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прохождение аттестации педагогами школы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аттестации педагогов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4A18" w:rsidRPr="008C0BCF" w:rsidTr="00784A18">
        <w:tc>
          <w:tcPr>
            <w:tcW w:w="1626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содержание планов воспитательной работы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IV четверть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 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классных руководителей</w:t>
            </w:r>
          </w:p>
          <w:p w:rsidR="002558EC" w:rsidRPr="008C0BCF" w:rsidRDefault="002558EC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  МО классных руководителей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всеобуча,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классных руководителей,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  МО классных руководителей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с родителями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собрания «Профессиональное самоопределение выпускников и психологическая готовность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к экзаменам»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             (9-е и 11-е классы)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посещение родительских собраний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проведения классных часов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   (5,7,9,10классы)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по безопасности учащихся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месячника по безопасности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84A18" w:rsidRPr="008C0BCF" w:rsidTr="00784A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 обучающихся</w:t>
            </w:r>
          </w:p>
        </w:tc>
        <w:tc>
          <w:tcPr>
            <w:tcW w:w="38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класса в общешкольной  неделе «Неизведанный мир космоса»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0BCF" w:rsidRPr="008C0BCF" w:rsidRDefault="008C0BCF" w:rsidP="005F2D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МАЙ</w:t>
      </w:r>
    </w:p>
    <w:tbl>
      <w:tblPr>
        <w:tblW w:w="14985" w:type="dxa"/>
        <w:tblCellMar>
          <w:left w:w="0" w:type="dxa"/>
          <w:right w:w="0" w:type="dxa"/>
        </w:tblCellMar>
        <w:tblLook w:val="04A0"/>
      </w:tblPr>
      <w:tblGrid>
        <w:gridCol w:w="458"/>
        <w:gridCol w:w="21"/>
        <w:gridCol w:w="2373"/>
        <w:gridCol w:w="4281"/>
        <w:gridCol w:w="2033"/>
        <w:gridCol w:w="1938"/>
        <w:gridCol w:w="1906"/>
        <w:gridCol w:w="2122"/>
      </w:tblGrid>
      <w:tr w:rsidR="008C0BCF" w:rsidRPr="008C0BCF" w:rsidTr="008C0BCF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9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Совета профилактики школы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E30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М.А.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ВР</w:t>
            </w:r>
          </w:p>
        </w:tc>
      </w:tr>
      <w:tr w:rsidR="008C0BCF" w:rsidRPr="008C0BCF" w:rsidTr="008C0BCF">
        <w:trPr>
          <w:trHeight w:val="415"/>
        </w:trPr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8C0BCF" w:rsidRPr="008C0BCF" w:rsidTr="008C0BCF">
        <w:tc>
          <w:tcPr>
            <w:tcW w:w="6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молодых специалистов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программного материала и их анализ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качества знаний и успеваемости обучающихся.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изучение документации, собеседование с учителем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proofErr w:type="gramStart"/>
            <w:r w:rsidR="00964267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r w:rsidR="009642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4267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8C0BCF" w:rsidRPr="008C0BCF" w:rsidTr="008C0BCF">
        <w:trPr>
          <w:trHeight w:val="403"/>
        </w:trPr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уровнем подготовки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обучения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по предметам учебного плана 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результативности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работы, срезы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  по УВР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«Решение задач на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проценты»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Выявление уровня подготовки учащихся, проверка прочности знаний по теме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C0BCF" w:rsidRPr="008C0BCF" w:rsidTr="008C0BCF">
        <w:trPr>
          <w:trHeight w:val="443"/>
        </w:trPr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ФГОС НОО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выполнения программного материала ООП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 1-4 классе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журнал 1-4 класса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документации, собеседование с учителем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C0BCF" w:rsidRPr="008C0BCF" w:rsidRDefault="005F2D6D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созданных условий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творческого потенциала школьника в соответствии  с требованиями ФГОС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внеурочной деятельности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784A18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="008C0BCF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ШМО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банка методических находок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ВПР в  4,5,6 ,7классах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Уровень общеобразовательной подготовки обучающихся 4,5,6,7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4,5,6,7 классах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анализ, диагностическая работа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0B79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на ШМО учителей 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достижения планируемых результатов учащихся 1-3 класса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комплексная диагностическая работа для учащихся 1 класса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940" w:rsidRPr="008C0BCF" w:rsidRDefault="008C0BCF" w:rsidP="000B79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>а Мамедова Т.А.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proofErr w:type="gramStart"/>
            <w:r w:rsidR="000B7940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r w:rsidR="000B7940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ивное</w:t>
            </w:r>
            <w:proofErr w:type="spellEnd"/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BCF" w:rsidRPr="008C0BCF" w:rsidTr="008C0BCF"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электронных журналов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1-8, 10 классов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  выставления  итоговых отметок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осещение, итоговые отметки, перевод в следующий класс)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журналы 1-8,10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  по УВР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образовательных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 по предметам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проверка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  по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УВР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МО, справка</w:t>
            </w:r>
          </w:p>
        </w:tc>
      </w:tr>
      <w:tr w:rsidR="008C0BCF" w:rsidRPr="008C0BCF" w:rsidTr="008C0BCF"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подготовкой к экзаменам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обучающихся к ЕГЭ, ОГЭ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9-х ,11-х классов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дополнительных занятий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</w:t>
            </w:r>
            <w:r w:rsidR="00D92A8B"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8C0BCF" w:rsidRPr="008C0BCF" w:rsidTr="008C0BCF">
        <w:trPr>
          <w:trHeight w:val="317"/>
        </w:trPr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методической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методической службы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методической работы за учебный год.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оценку работы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совет,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Предметно-обобщающий, анализ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8B" w:rsidRPr="008C0BCF" w:rsidRDefault="008C0BCF" w:rsidP="00D92A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8C0BCF" w:rsidRPr="008C0BCF" w:rsidTr="008C0BCF">
        <w:trPr>
          <w:trHeight w:val="299"/>
        </w:trPr>
        <w:tc>
          <w:tcPr>
            <w:tcW w:w="149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Военно-патриотическое воспитание учащихся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годовщине Победы в Великой Отечественной войне,  участие классов в мероприятиях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руководитель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мероприятий, участие в конкурсах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ЛДП, ЛТО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ЛДП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5F2D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социального банка данных каждого класса и его корректировка по итогам 2021-2022 </w:t>
            </w:r>
            <w:r w:rsidR="005F2D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  банк  данных каждого класса и школы на конец учебного года</w:t>
            </w:r>
          </w:p>
        </w:tc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и социальный педагог</w:t>
            </w:r>
          </w:p>
        </w:tc>
        <w:tc>
          <w:tcPr>
            <w:tcW w:w="27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19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отчеты</w:t>
            </w:r>
          </w:p>
        </w:tc>
      </w:tr>
      <w:tr w:rsidR="008C0BCF" w:rsidRPr="008C0BCF" w:rsidTr="008C0BC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ИЮНЬ</w:t>
      </w:r>
    </w:p>
    <w:p w:rsidR="008C0BCF" w:rsidRPr="008C0BCF" w:rsidRDefault="008C0BCF" w:rsidP="008C0B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617"/>
        <w:gridCol w:w="48"/>
        <w:gridCol w:w="2515"/>
        <w:gridCol w:w="2516"/>
        <w:gridCol w:w="2611"/>
        <w:gridCol w:w="28"/>
        <w:gridCol w:w="2638"/>
        <w:gridCol w:w="1906"/>
        <w:gridCol w:w="1971"/>
      </w:tblGrid>
      <w:tr w:rsidR="008C0BCF" w:rsidRPr="008C0BCF" w:rsidTr="008C0BCF"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26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272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8C0BCF" w:rsidRPr="008C0BCF" w:rsidTr="008C0BCF">
        <w:trPr>
          <w:trHeight w:val="451"/>
        </w:trPr>
        <w:tc>
          <w:tcPr>
            <w:tcW w:w="148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школьной документацией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журналов 9, 11 классов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9,11-х классов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8B" w:rsidRPr="008C0BCF" w:rsidRDefault="008C0BCF" w:rsidP="00D92A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личных дел обучающихся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классных руководителей с личными делами обучающихся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</w:t>
            </w: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2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проверка документации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8B" w:rsidRPr="008C0BCF" w:rsidRDefault="008C0BCF" w:rsidP="005F2D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="00D92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 по УВР</w:t>
            </w:r>
          </w:p>
        </w:tc>
      </w:tr>
      <w:tr w:rsidR="008C0BCF" w:rsidRPr="008C0BCF" w:rsidTr="008C0BCF">
        <w:tc>
          <w:tcPr>
            <w:tcW w:w="148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ФГОС НОО, ООО, СОО</w:t>
            </w:r>
          </w:p>
        </w:tc>
      </w:tr>
      <w:tr w:rsidR="008C0BCF" w:rsidRPr="008C0BCF" w:rsidTr="008C0BCF">
        <w:tc>
          <w:tcPr>
            <w:tcW w:w="67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по реализации ФГОС НОО, ООО, СОО 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деятельности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ФГОС НОО, ООО в 2021-2022 учебном году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деятельности </w:t>
            </w:r>
            <w:proofErr w:type="spellStart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ФГОС НОО, ООО  в 2021-2022 учебном году</w:t>
            </w:r>
          </w:p>
        </w:tc>
        <w:tc>
          <w:tcPr>
            <w:tcW w:w="2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наблюдение, анкетирование, изучение документации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A8B" w:rsidRDefault="008C0BCF" w:rsidP="00D92A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8C0BCF" w:rsidRPr="008C0BCF" w:rsidRDefault="00D92A8B" w:rsidP="00D92A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  директоре школы</w:t>
            </w:r>
          </w:p>
        </w:tc>
      </w:tr>
      <w:tr w:rsidR="008C0BCF" w:rsidRPr="008C0BCF" w:rsidTr="008C0BCF">
        <w:trPr>
          <w:trHeight w:val="499"/>
        </w:trPr>
        <w:tc>
          <w:tcPr>
            <w:tcW w:w="148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C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воспитательной работой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работа в ЛДП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</w:t>
            </w: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в ЛДП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ЛДП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 результативность работы классных руководителей по вовлечению учащихся  во внеклассную работу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участия классов в школьных, городских, региональных и Всероссийских конкурсах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E3002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C0BCF" w:rsidRPr="008C0BCF" w:rsidTr="008C0BCF">
        <w:tc>
          <w:tcPr>
            <w:tcW w:w="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воспитательной работы за год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руководитель ШМО классных руководителей, руководитель музея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Обобщающий,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8" w:rsidRPr="008C0BCF" w:rsidRDefault="00784A18" w:rsidP="00784A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 w:rsidR="0025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Мирзоев Г.М.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ВР за 2021-2022</w:t>
            </w:r>
          </w:p>
          <w:p w:rsidR="008C0BCF" w:rsidRPr="008C0BCF" w:rsidRDefault="008C0BCF" w:rsidP="008C0B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BCF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учебный год</w:t>
            </w:r>
          </w:p>
        </w:tc>
      </w:tr>
      <w:tr w:rsidR="008C0BCF" w:rsidRPr="008C0BCF" w:rsidTr="008C0BCF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BCF" w:rsidRPr="008C0BCF" w:rsidRDefault="008C0BCF" w:rsidP="008C0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C0BCF" w:rsidRPr="008C0BCF" w:rsidRDefault="008C0BCF" w:rsidP="008C0B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BCF" w:rsidRPr="008C0BCF" w:rsidRDefault="008C0BCF" w:rsidP="008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B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001B" w:rsidRPr="0068001B" w:rsidRDefault="0068001B" w:rsidP="0068001B">
      <w:pPr>
        <w:rPr>
          <w:rFonts w:ascii="Times New Roman" w:hAnsi="Times New Roman" w:cs="Times New Roman"/>
          <w:sz w:val="28"/>
          <w:szCs w:val="28"/>
        </w:rPr>
      </w:pPr>
    </w:p>
    <w:p w:rsidR="0068001B" w:rsidRPr="0068001B" w:rsidRDefault="0068001B" w:rsidP="006800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001B" w:rsidRPr="0068001B" w:rsidSect="00BB0A8C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54F8A"/>
    <w:multiLevelType w:val="hybridMultilevel"/>
    <w:tmpl w:val="14F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001B"/>
    <w:rsid w:val="000B7940"/>
    <w:rsid w:val="002558EC"/>
    <w:rsid w:val="002B5081"/>
    <w:rsid w:val="00346D4D"/>
    <w:rsid w:val="003A5541"/>
    <w:rsid w:val="004A08BC"/>
    <w:rsid w:val="00544C2A"/>
    <w:rsid w:val="005F2D6D"/>
    <w:rsid w:val="0060255D"/>
    <w:rsid w:val="00614F7C"/>
    <w:rsid w:val="0068001B"/>
    <w:rsid w:val="006C0A1E"/>
    <w:rsid w:val="00784A18"/>
    <w:rsid w:val="008C0BCF"/>
    <w:rsid w:val="008E3002"/>
    <w:rsid w:val="00954B4C"/>
    <w:rsid w:val="00964267"/>
    <w:rsid w:val="00A8231A"/>
    <w:rsid w:val="00BB0A8C"/>
    <w:rsid w:val="00D349FB"/>
    <w:rsid w:val="00D54506"/>
    <w:rsid w:val="00D9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1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B0A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7512-88CF-4482-A414-AD5BDB7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48</Pages>
  <Words>9774</Words>
  <Characters>55713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10</cp:revision>
  <cp:lastPrinted>2021-09-23T10:31:00Z</cp:lastPrinted>
  <dcterms:created xsi:type="dcterms:W3CDTF">2021-09-07T08:44:00Z</dcterms:created>
  <dcterms:modified xsi:type="dcterms:W3CDTF">2021-09-23T10:43:00Z</dcterms:modified>
</cp:coreProperties>
</file>